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624EB" w14:textId="6BF97260" w:rsidR="00482663" w:rsidRPr="00B0298D" w:rsidRDefault="00482663" w:rsidP="00482663">
      <w:pPr>
        <w:rPr>
          <w:b/>
          <w:bCs/>
        </w:rPr>
      </w:pPr>
      <w:r w:rsidRPr="00B0298D">
        <w:rPr>
          <w:b/>
          <w:bCs/>
        </w:rPr>
        <w:t xml:space="preserve">ACTE NECESARE </w:t>
      </w:r>
      <w:r w:rsidR="00CF166E" w:rsidRPr="00B0298D">
        <w:rPr>
          <w:b/>
          <w:bCs/>
        </w:rPr>
        <w:t xml:space="preserve">PENTRU </w:t>
      </w:r>
      <w:r w:rsidR="00CF166E">
        <w:rPr>
          <w:b/>
          <w:bCs/>
        </w:rPr>
        <w:t>DOSARUL DE INCADRARE IN GRAD</w:t>
      </w:r>
      <w:r w:rsidR="00CF166E" w:rsidRPr="00B0298D">
        <w:rPr>
          <w:b/>
          <w:bCs/>
        </w:rPr>
        <w:t xml:space="preserve"> DE HANDICAP</w:t>
      </w:r>
    </w:p>
    <w:p w14:paraId="4B02FF5F" w14:textId="77777777" w:rsidR="00482663" w:rsidRDefault="00482663" w:rsidP="00482663"/>
    <w:p w14:paraId="4D0BBB99" w14:textId="2B236D87" w:rsidR="00482663" w:rsidRDefault="00482663" w:rsidP="00482663">
      <w:pPr>
        <w:pStyle w:val="Listparagraf"/>
        <w:numPr>
          <w:ilvl w:val="0"/>
          <w:numId w:val="1"/>
        </w:numPr>
      </w:pPr>
      <w:r>
        <w:t>Cerere-tip</w:t>
      </w:r>
    </w:p>
    <w:p w14:paraId="5628BF7D" w14:textId="27230E48" w:rsidR="00482663" w:rsidRDefault="00482663" w:rsidP="00482663">
      <w:pPr>
        <w:pStyle w:val="Listparagraf"/>
        <w:numPr>
          <w:ilvl w:val="0"/>
          <w:numId w:val="1"/>
        </w:numPr>
      </w:pPr>
      <w:proofErr w:type="spellStart"/>
      <w:r>
        <w:t>Scrisoare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– tip, de la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(ORIGINAL</w:t>
      </w:r>
      <w:proofErr w:type="gramStart"/>
      <w:r>
        <w:t>);</w:t>
      </w:r>
      <w:proofErr w:type="gramEnd"/>
    </w:p>
    <w:p w14:paraId="7446EF41" w14:textId="0D0E02D9" w:rsidR="00482663" w:rsidRDefault="00482663" w:rsidP="00482663">
      <w:pPr>
        <w:pStyle w:val="Listparagraf"/>
        <w:numPr>
          <w:ilvl w:val="0"/>
          <w:numId w:val="1"/>
        </w:numPr>
      </w:pPr>
      <w:proofErr w:type="spellStart"/>
      <w:r>
        <w:t>Referat</w:t>
      </w:r>
      <w:proofErr w:type="spellEnd"/>
      <w:r>
        <w:t xml:space="preserve"> medical stare </w:t>
      </w:r>
      <w:proofErr w:type="spellStart"/>
      <w:r>
        <w:t>prezentă</w:t>
      </w:r>
      <w:proofErr w:type="spellEnd"/>
      <w:r>
        <w:t xml:space="preserve">, de la </w:t>
      </w:r>
      <w:proofErr w:type="spellStart"/>
      <w:r>
        <w:t>medicul</w:t>
      </w:r>
      <w:proofErr w:type="spellEnd"/>
      <w:r>
        <w:t xml:space="preserve"> specialist (ORIGINAL</w:t>
      </w:r>
      <w:proofErr w:type="gramStart"/>
      <w:r>
        <w:t>);</w:t>
      </w:r>
      <w:proofErr w:type="gramEnd"/>
    </w:p>
    <w:p w14:paraId="60559070" w14:textId="518EA227" w:rsidR="00482663" w:rsidRDefault="00482663" w:rsidP="00482663">
      <w:pPr>
        <w:pStyle w:val="Listparagraf"/>
        <w:numPr>
          <w:ilvl w:val="0"/>
          <w:numId w:val="1"/>
        </w:numPr>
      </w:pPr>
      <w:r>
        <w:t xml:space="preserve">Aviz </w:t>
      </w:r>
      <w:proofErr w:type="spellStart"/>
      <w:r>
        <w:t>psihologic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cu </w:t>
      </w:r>
      <w:proofErr w:type="spellStart"/>
      <w:r>
        <w:t>afectare</w:t>
      </w:r>
      <w:proofErr w:type="spellEnd"/>
      <w:r>
        <w:t xml:space="preserve"> </w:t>
      </w:r>
      <w:proofErr w:type="spellStart"/>
      <w:r>
        <w:t>psihică</w:t>
      </w:r>
      <w:proofErr w:type="spellEnd"/>
      <w:r>
        <w:t xml:space="preserve"> (ORIGINAL</w:t>
      </w:r>
      <w:proofErr w:type="gramStart"/>
      <w:r>
        <w:t>);</w:t>
      </w:r>
      <w:proofErr w:type="gramEnd"/>
    </w:p>
    <w:p w14:paraId="4D931465" w14:textId="5FA0DA36" w:rsidR="00482663" w:rsidRDefault="00482663" w:rsidP="0048084B">
      <w:pPr>
        <w:pStyle w:val="Listparagraf"/>
        <w:numPr>
          <w:ilvl w:val="0"/>
          <w:numId w:val="1"/>
        </w:numPr>
      </w:pPr>
      <w:proofErr w:type="spellStart"/>
      <w:proofErr w:type="gramStart"/>
      <w:r>
        <w:t>Documente</w:t>
      </w:r>
      <w:proofErr w:type="spellEnd"/>
      <w:r>
        <w:t xml:space="preserve">  </w:t>
      </w:r>
      <w:proofErr w:type="spellStart"/>
      <w:r>
        <w:t>medicale</w:t>
      </w:r>
      <w:proofErr w:type="spellEnd"/>
      <w:proofErr w:type="gramEnd"/>
      <w:r>
        <w:t xml:space="preserve"> 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evaluării</w:t>
      </w:r>
      <w:proofErr w:type="spellEnd"/>
      <w:r>
        <w:t xml:space="preserve"> – </w:t>
      </w:r>
      <w:proofErr w:type="spellStart"/>
      <w:r>
        <w:t>realizate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</w:t>
      </w:r>
      <w:proofErr w:type="gramStart"/>
      <w:r>
        <w:t xml:space="preserve">cu  </w:t>
      </w:r>
      <w:proofErr w:type="spellStart"/>
      <w:r>
        <w:t>criteriile</w:t>
      </w:r>
      <w:proofErr w:type="spellEnd"/>
      <w:proofErr w:type="gramEnd"/>
      <w:r>
        <w:t xml:space="preserve"> medico - </w:t>
      </w:r>
      <w:proofErr w:type="spellStart"/>
      <w:r>
        <w:t>psihosociale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familiei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egalităţii</w:t>
      </w:r>
      <w:proofErr w:type="spellEnd"/>
      <w:r>
        <w:t xml:space="preserve"> de </w:t>
      </w:r>
      <w:proofErr w:type="spellStart"/>
      <w:r>
        <w:t>şanse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sănătăţii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nr.762/1.992/2007. (</w:t>
      </w:r>
      <w:proofErr w:type="spellStart"/>
      <w:r>
        <w:t>bilete</w:t>
      </w:r>
      <w:proofErr w:type="spellEnd"/>
      <w:r>
        <w:t xml:space="preserve"> de </w:t>
      </w:r>
      <w:proofErr w:type="spellStart"/>
      <w:r>
        <w:t>ieşire</w:t>
      </w:r>
      <w:proofErr w:type="spellEnd"/>
      <w:r>
        <w:t xml:space="preserve"> din spital, </w:t>
      </w:r>
      <w:proofErr w:type="spellStart"/>
      <w:r>
        <w:t>analize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, </w:t>
      </w:r>
      <w:proofErr w:type="spellStart"/>
      <w:r>
        <w:t>investigaţii</w:t>
      </w:r>
      <w:proofErr w:type="spellEnd"/>
      <w:r>
        <w:t xml:space="preserve"> </w:t>
      </w:r>
      <w:proofErr w:type="spellStart"/>
      <w:r>
        <w:t>paraclinice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afecţiunii</w:t>
      </w:r>
      <w:proofErr w:type="spellEnd"/>
      <w:r>
        <w:t xml:space="preserve">)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specialiştilor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complexă</w:t>
      </w:r>
      <w:proofErr w:type="spellEnd"/>
      <w:r>
        <w:t>,</w:t>
      </w:r>
    </w:p>
    <w:p w14:paraId="1E823C43" w14:textId="304CF394" w:rsidR="00482663" w:rsidRDefault="00482663" w:rsidP="0048084B">
      <w:pPr>
        <w:pStyle w:val="Listparagraf"/>
        <w:numPr>
          <w:ilvl w:val="0"/>
          <w:numId w:val="1"/>
        </w:numPr>
      </w:pPr>
      <w:proofErr w:type="spellStart"/>
      <w:r>
        <w:t>Anchetă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de la </w:t>
      </w:r>
      <w:proofErr w:type="spellStart"/>
      <w:r>
        <w:t>serviciul</w:t>
      </w:r>
      <w:proofErr w:type="spellEnd"/>
      <w:r>
        <w:t xml:space="preserve"> social al </w:t>
      </w:r>
      <w:proofErr w:type="spellStart"/>
      <w:r>
        <w:t>primăriei</w:t>
      </w:r>
      <w:proofErr w:type="spellEnd"/>
      <w:r>
        <w:t xml:space="preserve"> de </w:t>
      </w:r>
      <w:proofErr w:type="spellStart"/>
      <w:r>
        <w:t>domiciliu</w:t>
      </w:r>
      <w:proofErr w:type="spellEnd"/>
      <w:r>
        <w:t>/</w:t>
      </w:r>
      <w:proofErr w:type="spellStart"/>
      <w:r>
        <w:t>reşedinţă</w:t>
      </w:r>
      <w:proofErr w:type="spellEnd"/>
      <w:r>
        <w:t xml:space="preserve"> (ORIGINAL</w:t>
      </w:r>
      <w:proofErr w:type="gramStart"/>
      <w:r>
        <w:t>);</w:t>
      </w:r>
      <w:proofErr w:type="gramEnd"/>
    </w:p>
    <w:p w14:paraId="054E9A74" w14:textId="2D9AB2FF" w:rsidR="00482663" w:rsidRDefault="00482663" w:rsidP="0048084B">
      <w:pPr>
        <w:pStyle w:val="Listparagraf"/>
        <w:numPr>
          <w:ilvl w:val="0"/>
          <w:numId w:val="1"/>
        </w:numPr>
      </w:pPr>
      <w:r>
        <w:t xml:space="preserve">Act de </w:t>
      </w:r>
      <w:proofErr w:type="spellStart"/>
      <w:proofErr w:type="gramStart"/>
      <w:r>
        <w:t>identitate</w:t>
      </w:r>
      <w:proofErr w:type="spellEnd"/>
      <w:r>
        <w:t xml:space="preserve">  -</w:t>
      </w:r>
      <w:proofErr w:type="gramEnd"/>
      <w:r>
        <w:t xml:space="preserve"> original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</w:t>
      </w:r>
      <w:proofErr w:type="gramStart"/>
      <w:r>
        <w:t>xerox;</w:t>
      </w:r>
      <w:proofErr w:type="gramEnd"/>
    </w:p>
    <w:p w14:paraId="33880BE3" w14:textId="0CFC92DC" w:rsidR="00482663" w:rsidRDefault="00482663" w:rsidP="0048084B">
      <w:pPr>
        <w:pStyle w:val="Listparagraf"/>
        <w:numPr>
          <w:ilvl w:val="0"/>
          <w:numId w:val="1"/>
        </w:numPr>
      </w:pPr>
      <w:proofErr w:type="spellStart"/>
      <w:r>
        <w:t>Adeverinţă</w:t>
      </w:r>
      <w:proofErr w:type="spellEnd"/>
      <w:r>
        <w:t xml:space="preserve"> de salariat - </w:t>
      </w:r>
      <w:proofErr w:type="spellStart"/>
      <w:r>
        <w:t>pentru</w:t>
      </w:r>
      <w:proofErr w:type="spellEnd"/>
      <w:r>
        <w:t xml:space="preserve">    </w:t>
      </w:r>
      <w:proofErr w:type="spellStart"/>
      <w:r>
        <w:t>salariaţi</w:t>
      </w:r>
      <w:proofErr w:type="spellEnd"/>
      <w:r>
        <w:t xml:space="preserve"> - </w:t>
      </w:r>
      <w:proofErr w:type="spellStart"/>
      <w:r>
        <w:t>în</w:t>
      </w:r>
      <w:proofErr w:type="spellEnd"/>
      <w:r>
        <w:t xml:space="preserve"> </w:t>
      </w:r>
      <w:proofErr w:type="gramStart"/>
      <w:r>
        <w:t>original;</w:t>
      </w:r>
      <w:proofErr w:type="gramEnd"/>
    </w:p>
    <w:p w14:paraId="053CE2B4" w14:textId="03559282" w:rsidR="00482663" w:rsidRDefault="00482663" w:rsidP="0048084B">
      <w:pPr>
        <w:pStyle w:val="Listparagraf"/>
        <w:numPr>
          <w:ilvl w:val="0"/>
          <w:numId w:val="1"/>
        </w:numPr>
      </w:pPr>
      <w:proofErr w:type="spellStart"/>
      <w:r>
        <w:t>Decizie</w:t>
      </w:r>
      <w:proofErr w:type="spellEnd"/>
      <w:r>
        <w:t xml:space="preserve"> de </w:t>
      </w:r>
      <w:proofErr w:type="spellStart"/>
      <w:r>
        <w:t>pensionare</w:t>
      </w:r>
      <w:proofErr w:type="spellEnd"/>
      <w:r>
        <w:t xml:space="preserve"> (</w:t>
      </w:r>
      <w:proofErr w:type="spellStart"/>
      <w:r>
        <w:t>pensie</w:t>
      </w:r>
      <w:proofErr w:type="spellEnd"/>
      <w:r>
        <w:t xml:space="preserve"> </w:t>
      </w:r>
      <w:proofErr w:type="spellStart"/>
      <w:r>
        <w:t>limită</w:t>
      </w:r>
      <w:proofErr w:type="spellEnd"/>
      <w:r>
        <w:t xml:space="preserve"> de </w:t>
      </w:r>
      <w:proofErr w:type="spellStart"/>
      <w:r>
        <w:t>vârstă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pensie</w:t>
      </w:r>
      <w:proofErr w:type="spellEnd"/>
      <w:r>
        <w:t xml:space="preserve"> de </w:t>
      </w:r>
      <w:proofErr w:type="spellStart"/>
      <w:r>
        <w:t>invaliditate</w:t>
      </w:r>
      <w:proofErr w:type="spellEnd"/>
      <w:r>
        <w:t xml:space="preserve"> cu </w:t>
      </w:r>
      <w:proofErr w:type="spellStart"/>
      <w:r>
        <w:t>specificarea</w:t>
      </w:r>
      <w:proofErr w:type="spellEnd"/>
      <w:r>
        <w:t xml:space="preserve"> </w:t>
      </w:r>
      <w:proofErr w:type="spellStart"/>
      <w:r>
        <w:t>datei</w:t>
      </w:r>
      <w:proofErr w:type="spellEnd"/>
      <w:r>
        <w:t xml:space="preserve"> de </w:t>
      </w:r>
      <w:proofErr w:type="spellStart"/>
      <w:r>
        <w:t>revizuire</w:t>
      </w:r>
      <w:proofErr w:type="spellEnd"/>
      <w:r>
        <w:t xml:space="preserve">) </w:t>
      </w:r>
      <w:proofErr w:type="spellStart"/>
      <w:r>
        <w:t>şi</w:t>
      </w:r>
      <w:proofErr w:type="spellEnd"/>
      <w:r>
        <w:t xml:space="preserve"> -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pensionari</w:t>
      </w:r>
      <w:proofErr w:type="spellEnd"/>
      <w:r>
        <w:t xml:space="preserve"> -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xerox;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decizia</w:t>
      </w:r>
      <w:proofErr w:type="spellEnd"/>
      <w:r>
        <w:t xml:space="preserve"> de </w:t>
      </w:r>
      <w:proofErr w:type="spellStart"/>
      <w:r>
        <w:t>pensie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(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pensia</w:t>
      </w:r>
      <w:proofErr w:type="spellEnd"/>
      <w:r>
        <w:t xml:space="preserve"> de </w:t>
      </w:r>
      <w:proofErr w:type="spellStart"/>
      <w:r>
        <w:t>invaliditate</w:t>
      </w:r>
      <w:proofErr w:type="spellEnd"/>
      <w:r>
        <w:t xml:space="preserve">),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decizia</w:t>
      </w:r>
      <w:proofErr w:type="spellEnd"/>
      <w:r>
        <w:t xml:space="preserve"> de </w:t>
      </w:r>
      <w:proofErr w:type="spellStart"/>
      <w:r>
        <w:t>pensie</w:t>
      </w:r>
      <w:proofErr w:type="spellEnd"/>
      <w:r>
        <w:t xml:space="preserve"> </w:t>
      </w:r>
      <w:proofErr w:type="spellStart"/>
      <w:r>
        <w:t>administrativă</w:t>
      </w:r>
      <w:proofErr w:type="spellEnd"/>
      <w:r>
        <w:t xml:space="preserve"> (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pensia</w:t>
      </w:r>
      <w:proofErr w:type="spellEnd"/>
      <w:r>
        <w:t xml:space="preserve"> </w:t>
      </w:r>
      <w:proofErr w:type="spellStart"/>
      <w:r>
        <w:t>limită</w:t>
      </w:r>
      <w:proofErr w:type="spellEnd"/>
      <w:r>
        <w:t xml:space="preserve"> de </w:t>
      </w:r>
      <w:proofErr w:type="spellStart"/>
      <w:r>
        <w:t>vârstă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pensia</w:t>
      </w:r>
      <w:proofErr w:type="spellEnd"/>
      <w:r>
        <w:t xml:space="preserve"> de </w:t>
      </w:r>
      <w:proofErr w:type="spellStart"/>
      <w:r>
        <w:t>urmaş</w:t>
      </w:r>
      <w:proofErr w:type="spellEnd"/>
      <w:r>
        <w:t xml:space="preserve">), </w:t>
      </w:r>
      <w:proofErr w:type="spellStart"/>
      <w:r>
        <w:t>adeverinţă</w:t>
      </w:r>
      <w:proofErr w:type="spellEnd"/>
      <w:r>
        <w:t xml:space="preserve"> </w:t>
      </w:r>
      <w:proofErr w:type="spellStart"/>
      <w:r>
        <w:t>şomaj</w:t>
      </w:r>
      <w:proofErr w:type="spellEnd"/>
      <w:r>
        <w:t xml:space="preserve">, </w:t>
      </w:r>
      <w:proofErr w:type="spellStart"/>
      <w:r>
        <w:t>adeverinţă</w:t>
      </w:r>
      <w:proofErr w:type="spellEnd"/>
      <w:r>
        <w:t xml:space="preserve"> salariat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document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veniturile</w:t>
      </w:r>
      <w:proofErr w:type="spellEnd"/>
      <w:r>
        <w:t>.</w:t>
      </w:r>
    </w:p>
    <w:p w14:paraId="0BD1C1B3" w14:textId="77777777" w:rsidR="00482663" w:rsidRDefault="00482663" w:rsidP="00482663">
      <w:r>
        <w:t>DUPĂ CAZ:</w:t>
      </w:r>
    </w:p>
    <w:p w14:paraId="0900AD3F" w14:textId="6BC2D971" w:rsidR="00482663" w:rsidRDefault="00482663" w:rsidP="0048084B">
      <w:pPr>
        <w:pStyle w:val="Listparagraf"/>
        <w:numPr>
          <w:ilvl w:val="0"/>
          <w:numId w:val="1"/>
        </w:numPr>
      </w:pPr>
      <w:proofErr w:type="spellStart"/>
      <w:r>
        <w:t>adeverintă</w:t>
      </w:r>
      <w:proofErr w:type="spellEnd"/>
      <w:r>
        <w:t xml:space="preserve"> de </w:t>
      </w:r>
      <w:proofErr w:type="spellStart"/>
      <w:r>
        <w:t>elev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</w:t>
      </w:r>
      <w:proofErr w:type="gramStart"/>
      <w:r>
        <w:t>xerox  a</w:t>
      </w:r>
      <w:proofErr w:type="gramEnd"/>
      <w:r>
        <w:t xml:space="preserve"> </w:t>
      </w:r>
      <w:proofErr w:type="spellStart"/>
      <w:r>
        <w:t>ultimei</w:t>
      </w:r>
      <w:proofErr w:type="spellEnd"/>
      <w:r>
        <w:t xml:space="preserve"> </w:t>
      </w:r>
      <w:proofErr w:type="spellStart"/>
      <w:r>
        <w:t>diplome</w:t>
      </w:r>
      <w:proofErr w:type="spellEnd"/>
      <w:r>
        <w:t xml:space="preserve"> de </w:t>
      </w:r>
      <w:proofErr w:type="spellStart"/>
      <w:proofErr w:type="gramStart"/>
      <w:r>
        <w:t>studii</w:t>
      </w:r>
      <w:proofErr w:type="spellEnd"/>
      <w:r>
        <w:t>;</w:t>
      </w:r>
      <w:proofErr w:type="gramEnd"/>
    </w:p>
    <w:p w14:paraId="7A030CB8" w14:textId="33FC4285" w:rsidR="00482663" w:rsidRDefault="00482663" w:rsidP="0048084B">
      <w:pPr>
        <w:pStyle w:val="Listparagraf"/>
        <w:numPr>
          <w:ilvl w:val="0"/>
          <w:numId w:val="1"/>
        </w:numPr>
      </w:pPr>
      <w:proofErr w:type="spellStart"/>
      <w:r>
        <w:t>copie</w:t>
      </w:r>
      <w:proofErr w:type="spellEnd"/>
      <w:r>
        <w:t xml:space="preserve"> de pe </w:t>
      </w:r>
      <w:proofErr w:type="spellStart"/>
      <w:r>
        <w:t>cartea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– </w:t>
      </w:r>
      <w:proofErr w:type="spellStart"/>
      <w:r>
        <w:t>pentru</w:t>
      </w:r>
      <w:proofErr w:type="spellEnd"/>
      <w:r>
        <w:t xml:space="preserve"> pers. care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certificat</w:t>
      </w:r>
      <w:proofErr w:type="spellEnd"/>
      <w:r>
        <w:t xml:space="preserve"> de handicap </w:t>
      </w:r>
      <w:proofErr w:type="gramStart"/>
      <w:r>
        <w:t>conform</w:t>
      </w:r>
      <w:proofErr w:type="gram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gramStart"/>
      <w:r>
        <w:t>263/2010;</w:t>
      </w:r>
      <w:proofErr w:type="gramEnd"/>
    </w:p>
    <w:p w14:paraId="620BEFF2" w14:textId="14F5DB05" w:rsidR="00482663" w:rsidRDefault="00482663" w:rsidP="0048084B">
      <w:pPr>
        <w:pStyle w:val="Listparagraf"/>
        <w:numPr>
          <w:ilvl w:val="0"/>
          <w:numId w:val="1"/>
        </w:numPr>
      </w:pPr>
      <w:proofErr w:type="spellStart"/>
      <w:r>
        <w:t>copie</w:t>
      </w:r>
      <w:proofErr w:type="spellEnd"/>
      <w:r>
        <w:t xml:space="preserve"> </w:t>
      </w:r>
      <w:proofErr w:type="spellStart"/>
      <w:r>
        <w:t>certificat</w:t>
      </w:r>
      <w:proofErr w:type="spellEnd"/>
      <w:r>
        <w:t xml:space="preserve"> de handicap anterior </w:t>
      </w:r>
      <w:proofErr w:type="spellStart"/>
      <w:r>
        <w:t>şi</w:t>
      </w:r>
      <w:proofErr w:type="spellEnd"/>
      <w:r>
        <w:t xml:space="preserve"> Program individual de </w:t>
      </w:r>
      <w:proofErr w:type="spellStart"/>
      <w:r>
        <w:t>reabilitare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integrare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 </w:t>
      </w:r>
      <w:proofErr w:type="spellStart"/>
      <w:proofErr w:type="gramStart"/>
      <w:r>
        <w:t>anexat</w:t>
      </w:r>
      <w:proofErr w:type="spellEnd"/>
      <w:r>
        <w:t>;</w:t>
      </w:r>
      <w:proofErr w:type="gramEnd"/>
    </w:p>
    <w:p w14:paraId="4E349771" w14:textId="7E179FEE" w:rsidR="00773823" w:rsidRPr="00482663" w:rsidRDefault="00482663" w:rsidP="0048084B">
      <w:pPr>
        <w:pStyle w:val="Listparagraf"/>
        <w:numPr>
          <w:ilvl w:val="0"/>
          <w:numId w:val="1"/>
        </w:numPr>
      </w:pPr>
      <w:proofErr w:type="spellStart"/>
      <w:r>
        <w:t>copie</w:t>
      </w:r>
      <w:proofErr w:type="spellEnd"/>
      <w:r>
        <w:t xml:space="preserve"> de pe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reprezentarea</w:t>
      </w:r>
      <w:proofErr w:type="spellEnd"/>
      <w:r>
        <w:t xml:space="preserve"> </w:t>
      </w:r>
      <w:proofErr w:type="spellStart"/>
      <w:r>
        <w:t>legală</w:t>
      </w:r>
      <w:proofErr w:type="spellEnd"/>
      <w:r>
        <w:t xml:space="preserve"> (</w:t>
      </w:r>
      <w:proofErr w:type="spellStart"/>
      <w:r>
        <w:t>sentinţă</w:t>
      </w:r>
      <w:proofErr w:type="spellEnd"/>
      <w:r>
        <w:t xml:space="preserve"> </w:t>
      </w:r>
      <w:proofErr w:type="spellStart"/>
      <w:r>
        <w:t>civilă</w:t>
      </w:r>
      <w:proofErr w:type="spellEnd"/>
      <w:r>
        <w:t xml:space="preserve"> de </w:t>
      </w:r>
      <w:proofErr w:type="spellStart"/>
      <w:r>
        <w:t>punere</w:t>
      </w:r>
      <w:proofErr w:type="spellEnd"/>
      <w:r>
        <w:t xml:space="preserve"> sub </w:t>
      </w:r>
      <w:proofErr w:type="spellStart"/>
      <w:r>
        <w:t>interdicţie</w:t>
      </w:r>
      <w:proofErr w:type="spellEnd"/>
      <w:r>
        <w:t xml:space="preserve">, </w:t>
      </w:r>
      <w:proofErr w:type="spellStart"/>
      <w:r>
        <w:t>dispoziţie</w:t>
      </w:r>
      <w:proofErr w:type="spellEnd"/>
      <w:r>
        <w:t xml:space="preserve"> </w:t>
      </w:r>
      <w:proofErr w:type="spellStart"/>
      <w:r>
        <w:t>tutelă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dispoziţie</w:t>
      </w:r>
      <w:proofErr w:type="spellEnd"/>
      <w:r>
        <w:t xml:space="preserve"> </w:t>
      </w:r>
      <w:proofErr w:type="spellStart"/>
      <w:r>
        <w:t>curatelă</w:t>
      </w:r>
      <w:proofErr w:type="spellEnd"/>
      <w:r>
        <w:t>).</w:t>
      </w:r>
    </w:p>
    <w:sectPr w:rsidR="00773823" w:rsidRPr="004826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6091C"/>
    <w:multiLevelType w:val="hybridMultilevel"/>
    <w:tmpl w:val="D2127F96"/>
    <w:lvl w:ilvl="0" w:tplc="B5D8AC3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19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23"/>
    <w:rsid w:val="00044AD9"/>
    <w:rsid w:val="00106412"/>
    <w:rsid w:val="00284FB6"/>
    <w:rsid w:val="0048084B"/>
    <w:rsid w:val="00482663"/>
    <w:rsid w:val="005B0B2E"/>
    <w:rsid w:val="00773823"/>
    <w:rsid w:val="007B2BF1"/>
    <w:rsid w:val="00A2478F"/>
    <w:rsid w:val="00B0298D"/>
    <w:rsid w:val="00CF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B8B6"/>
  <w15:chartTrackingRefBased/>
  <w15:docId w15:val="{F8957791-9287-4A20-A74A-9141C759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73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73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738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73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738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73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73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73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73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73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73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73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7382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7382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7382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7382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7382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7382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73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73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73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73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73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7382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7382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7382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73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7382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738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7</cp:revision>
  <dcterms:created xsi:type="dcterms:W3CDTF">2025-04-16T06:57:00Z</dcterms:created>
  <dcterms:modified xsi:type="dcterms:W3CDTF">2025-04-16T08:03:00Z</dcterms:modified>
</cp:coreProperties>
</file>